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6B6" w:rsidRDefault="000726B6" w:rsidP="007D14E6">
      <w:pPr>
        <w:ind w:left="-709" w:right="-709"/>
        <w:rPr>
          <w:sz w:val="32"/>
          <w:szCs w:val="32"/>
        </w:rPr>
      </w:pPr>
      <w:r w:rsidRPr="000726B6">
        <w:rPr>
          <w:sz w:val="32"/>
          <w:szCs w:val="32"/>
        </w:rPr>
        <w:t>derskitabicevaplarim.com</w:t>
      </w:r>
    </w:p>
    <w:p w:rsidR="00FD2D69" w:rsidRDefault="00AB08C8" w:rsidP="007D14E6">
      <w:pPr>
        <w:ind w:left="-709" w:right="-709"/>
        <w:rPr>
          <w:sz w:val="32"/>
          <w:szCs w:val="32"/>
        </w:rPr>
      </w:pPr>
      <w:r>
        <w:rPr>
          <w:sz w:val="32"/>
          <w:szCs w:val="32"/>
        </w:rPr>
        <w:t>DİN VE AHLAK BİLGİSİ ÇALIŞMA SAYFASI</w:t>
      </w:r>
    </w:p>
    <w:p w:rsidR="007D14E6" w:rsidRDefault="007D14E6" w:rsidP="007D14E6">
      <w:pPr>
        <w:ind w:left="-709" w:right="-709"/>
        <w:rPr>
          <w:sz w:val="32"/>
          <w:szCs w:val="32"/>
        </w:rPr>
      </w:pPr>
    </w:p>
    <w:p w:rsidR="007D14E6" w:rsidRDefault="007D14E6" w:rsidP="007D14E6">
      <w:pPr>
        <w:ind w:left="-709" w:right="-709"/>
        <w:rPr>
          <w:sz w:val="32"/>
          <w:szCs w:val="32"/>
        </w:rPr>
      </w:pPr>
      <w:r>
        <w:rPr>
          <w:color w:val="7030A0"/>
          <w:sz w:val="32"/>
          <w:szCs w:val="32"/>
        </w:rPr>
        <w:t>Tevhid:</w:t>
      </w:r>
      <w:r>
        <w:rPr>
          <w:sz w:val="32"/>
          <w:szCs w:val="32"/>
        </w:rPr>
        <w:t>Allah’ın birliğine eşi ve benzerinin bulunmadığına inanmak.</w:t>
      </w:r>
    </w:p>
    <w:p w:rsidR="008446A1" w:rsidRDefault="007D14E6" w:rsidP="007D14E6">
      <w:pPr>
        <w:ind w:left="-709" w:right="-709"/>
        <w:rPr>
          <w:sz w:val="32"/>
          <w:szCs w:val="32"/>
        </w:rPr>
      </w:pPr>
      <w:r>
        <w:rPr>
          <w:color w:val="7030A0"/>
          <w:sz w:val="32"/>
          <w:szCs w:val="32"/>
        </w:rPr>
        <w:t xml:space="preserve">     </w:t>
      </w:r>
      <w:r>
        <w:rPr>
          <w:sz w:val="32"/>
          <w:szCs w:val="32"/>
        </w:rPr>
        <w:t xml:space="preserve">Ezan namazın vaktinin girdiğini haber vermek için </w:t>
      </w:r>
      <w:r w:rsidRPr="008446A1">
        <w:rPr>
          <w:sz w:val="32"/>
          <w:szCs w:val="32"/>
          <w:highlight w:val="cyan"/>
        </w:rPr>
        <w:t>minarelerden</w:t>
      </w:r>
      <w:r>
        <w:rPr>
          <w:sz w:val="32"/>
          <w:szCs w:val="32"/>
        </w:rPr>
        <w:t xml:space="preserve"> yapılan duyurudur.Ezan</w:t>
      </w:r>
      <w:r w:rsidR="008446A1">
        <w:rPr>
          <w:sz w:val="32"/>
          <w:szCs w:val="32"/>
        </w:rPr>
        <w:t xml:space="preserve"> okuyan kişiye </w:t>
      </w:r>
      <w:r w:rsidR="008446A1" w:rsidRPr="008446A1">
        <w:rPr>
          <w:sz w:val="32"/>
          <w:szCs w:val="32"/>
          <w:highlight w:val="cyan"/>
        </w:rPr>
        <w:t>müezzin</w:t>
      </w:r>
      <w:r w:rsidR="008446A1">
        <w:rPr>
          <w:sz w:val="32"/>
          <w:szCs w:val="32"/>
        </w:rPr>
        <w:t xml:space="preserve"> denir.İlk müezzin </w:t>
      </w:r>
      <w:r w:rsidR="008446A1" w:rsidRPr="008446A1">
        <w:rPr>
          <w:sz w:val="32"/>
          <w:szCs w:val="32"/>
          <w:highlight w:val="cyan"/>
        </w:rPr>
        <w:t>Bilal-i Habeşi</w:t>
      </w:r>
      <w:r w:rsidR="008446A1">
        <w:rPr>
          <w:sz w:val="32"/>
          <w:szCs w:val="32"/>
        </w:rPr>
        <w:t>’dir. Namazın farzından önce erkekler kamet getirir.</w:t>
      </w:r>
    </w:p>
    <w:p w:rsidR="008446A1" w:rsidRDefault="008446A1" w:rsidP="007D14E6">
      <w:pPr>
        <w:ind w:left="-709" w:right="-709"/>
        <w:rPr>
          <w:sz w:val="32"/>
          <w:szCs w:val="32"/>
        </w:rPr>
      </w:pPr>
      <w:r w:rsidRPr="005F181D">
        <w:rPr>
          <w:sz w:val="32"/>
          <w:szCs w:val="32"/>
          <w:highlight w:val="cyan"/>
        </w:rPr>
        <w:t>BAYRAM NAMAZI</w:t>
      </w:r>
    </w:p>
    <w:p w:rsidR="008446A1" w:rsidRDefault="008446A1" w:rsidP="007D14E6">
      <w:pPr>
        <w:ind w:left="-709" w:right="-709"/>
        <w:rPr>
          <w:sz w:val="32"/>
          <w:szCs w:val="32"/>
        </w:rPr>
      </w:pPr>
      <w:r>
        <w:rPr>
          <w:sz w:val="32"/>
          <w:szCs w:val="32"/>
        </w:rPr>
        <w:t xml:space="preserve">   Cemaatle kılınır.Erkeklere vaciptir.Kazası yoktur.</w:t>
      </w:r>
    </w:p>
    <w:p w:rsidR="008446A1" w:rsidRDefault="008446A1" w:rsidP="007D14E6">
      <w:pPr>
        <w:ind w:left="-709" w:right="-709"/>
        <w:rPr>
          <w:sz w:val="32"/>
          <w:szCs w:val="32"/>
        </w:rPr>
      </w:pPr>
      <w:r w:rsidRPr="005F181D">
        <w:rPr>
          <w:sz w:val="32"/>
          <w:szCs w:val="32"/>
          <w:highlight w:val="cyan"/>
        </w:rPr>
        <w:t>CENAZE NAMAZI</w:t>
      </w:r>
    </w:p>
    <w:p w:rsidR="005F181D" w:rsidRDefault="008446A1" w:rsidP="007D14E6">
      <w:pPr>
        <w:ind w:left="-709" w:right="-709"/>
        <w:rPr>
          <w:sz w:val="32"/>
          <w:szCs w:val="32"/>
        </w:rPr>
      </w:pPr>
      <w:r>
        <w:rPr>
          <w:sz w:val="32"/>
          <w:szCs w:val="32"/>
        </w:rPr>
        <w:t xml:space="preserve">    Farz-ı Kifayedir,ayakta kılınır. Rükusu ve secdesi yoktur.Cemaatle kılınır.</w:t>
      </w:r>
    </w:p>
    <w:p w:rsidR="005F181D" w:rsidRDefault="005F181D" w:rsidP="007D14E6">
      <w:pPr>
        <w:ind w:left="-709" w:right="-709"/>
        <w:rPr>
          <w:sz w:val="32"/>
          <w:szCs w:val="32"/>
        </w:rPr>
      </w:pPr>
      <w:r w:rsidRPr="005F181D">
        <w:rPr>
          <w:sz w:val="32"/>
          <w:szCs w:val="32"/>
          <w:highlight w:val="cyan"/>
        </w:rPr>
        <w:t>TERAVİH NAMAZI</w:t>
      </w:r>
    </w:p>
    <w:p w:rsidR="005F181D" w:rsidRDefault="005F181D" w:rsidP="007D14E6">
      <w:pPr>
        <w:pBdr>
          <w:bottom w:val="single" w:sz="6" w:space="1" w:color="auto"/>
        </w:pBdr>
        <w:ind w:left="-709" w:right="-709"/>
        <w:rPr>
          <w:sz w:val="32"/>
          <w:szCs w:val="32"/>
        </w:rPr>
      </w:pPr>
      <w:r>
        <w:rPr>
          <w:sz w:val="32"/>
          <w:szCs w:val="32"/>
        </w:rPr>
        <w:t xml:space="preserve">     Sünnettir.Ramazan ayında kılınır.Evde de cemaatle de kılınabilir.Genelde 20 rekattır.Yatsının son sünnetiyle vitir arasındadır.</w:t>
      </w:r>
    </w:p>
    <w:p w:rsidR="005F181D" w:rsidRDefault="005F181D" w:rsidP="007D14E6">
      <w:pPr>
        <w:ind w:left="-709" w:right="-709"/>
        <w:rPr>
          <w:sz w:val="32"/>
          <w:szCs w:val="32"/>
        </w:rPr>
      </w:pPr>
      <w:r w:rsidRPr="005F181D">
        <w:rPr>
          <w:sz w:val="32"/>
          <w:szCs w:val="32"/>
          <w:highlight w:val="cyan"/>
        </w:rPr>
        <w:t>HİCRET-&gt;622</w:t>
      </w:r>
      <w:r>
        <w:rPr>
          <w:sz w:val="32"/>
          <w:szCs w:val="32"/>
        </w:rPr>
        <w:t xml:space="preserve">     Peygamber efendimizin yol arkadaşı Hz.Ebu Bekir’dir.Sevr mağrasında 3 gün saklanmışlardır.</w:t>
      </w:r>
    </w:p>
    <w:p w:rsidR="007D14E6" w:rsidRDefault="005F181D" w:rsidP="007D14E6">
      <w:pPr>
        <w:ind w:left="-709" w:right="-709"/>
        <w:rPr>
          <w:sz w:val="32"/>
          <w:szCs w:val="32"/>
        </w:rPr>
      </w:pPr>
      <w:r w:rsidRPr="005F181D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Kuba da ‘’Kuba Mescidi’’ni inşa ettiler. </w:t>
      </w:r>
      <w:r w:rsidRPr="005F181D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Rauna vadisinde ilk Cuma namazını kıldırdılar.  </w:t>
      </w:r>
      <w:r w:rsidRPr="002F16BB">
        <w:rPr>
          <w:sz w:val="32"/>
          <w:szCs w:val="32"/>
          <w:highlight w:val="cyan"/>
        </w:rPr>
        <w:t>MUHACİR:</w:t>
      </w:r>
      <w:r>
        <w:rPr>
          <w:sz w:val="32"/>
          <w:szCs w:val="32"/>
        </w:rPr>
        <w:t>Mekke’den Medineye hicret eden.</w:t>
      </w:r>
      <w:r w:rsidR="008446A1">
        <w:rPr>
          <w:sz w:val="32"/>
          <w:szCs w:val="32"/>
        </w:rPr>
        <w:t xml:space="preserve"> </w:t>
      </w:r>
    </w:p>
    <w:p w:rsidR="005F181D" w:rsidRDefault="005F181D" w:rsidP="007D14E6">
      <w:pPr>
        <w:ind w:left="-709" w:right="-709"/>
        <w:rPr>
          <w:sz w:val="32"/>
          <w:szCs w:val="32"/>
        </w:rPr>
      </w:pPr>
      <w:r w:rsidRPr="002F16BB">
        <w:rPr>
          <w:sz w:val="32"/>
          <w:szCs w:val="32"/>
          <w:highlight w:val="cyan"/>
        </w:rPr>
        <w:t>ENSAR:</w:t>
      </w:r>
      <w:r w:rsidR="002F16BB">
        <w:rPr>
          <w:sz w:val="32"/>
          <w:szCs w:val="32"/>
        </w:rPr>
        <w:t xml:space="preserve">Muhacirlere yardım edenler.    </w:t>
      </w:r>
      <w:r w:rsidR="002F16BB" w:rsidRPr="002F16BB">
        <w:rPr>
          <w:sz w:val="32"/>
          <w:szCs w:val="32"/>
          <w:highlight w:val="cyan"/>
        </w:rPr>
        <w:t>SUFFE:</w:t>
      </w:r>
      <w:r w:rsidR="002F16BB">
        <w:rPr>
          <w:sz w:val="32"/>
          <w:szCs w:val="32"/>
        </w:rPr>
        <w:t>Mescid-i Nebi’nin yanında bulunan eğitim verilen,kimsesiz gençlerin(erkek)kaldığı bir nevi yatılı okul.</w:t>
      </w:r>
    </w:p>
    <w:p w:rsidR="002F16BB" w:rsidRDefault="002F16BB" w:rsidP="007D14E6">
      <w:pPr>
        <w:pBdr>
          <w:bottom w:val="single" w:sz="6" w:space="1" w:color="auto"/>
        </w:pBdr>
        <w:ind w:left="-709" w:right="-709"/>
        <w:rPr>
          <w:sz w:val="32"/>
          <w:szCs w:val="32"/>
        </w:rPr>
      </w:pPr>
      <w:r>
        <w:rPr>
          <w:sz w:val="32"/>
          <w:szCs w:val="32"/>
        </w:rPr>
        <w:t xml:space="preserve">SAHABE:Peygamberimizi görmüş onunla konuşmuş </w:t>
      </w:r>
      <w:r w:rsidRPr="002F16BB">
        <w:rPr>
          <w:sz w:val="32"/>
          <w:szCs w:val="32"/>
          <w:u w:val="double"/>
        </w:rPr>
        <w:t>Müslümanlar</w:t>
      </w:r>
      <w:r>
        <w:rPr>
          <w:sz w:val="32"/>
          <w:szCs w:val="32"/>
        </w:rPr>
        <w:t>.</w:t>
      </w:r>
    </w:p>
    <w:p w:rsidR="002F16BB" w:rsidRDefault="002F16BB" w:rsidP="007D14E6">
      <w:pPr>
        <w:ind w:left="-709" w:right="-709"/>
        <w:rPr>
          <w:sz w:val="32"/>
          <w:szCs w:val="32"/>
        </w:rPr>
      </w:pPr>
      <w:r>
        <w:rPr>
          <w:sz w:val="32"/>
          <w:szCs w:val="32"/>
        </w:rPr>
        <w:t>PEYGAMBER EFENDİMİZ;</w:t>
      </w:r>
    </w:p>
    <w:p w:rsidR="002F16BB" w:rsidRDefault="002F16BB" w:rsidP="007D14E6">
      <w:pPr>
        <w:ind w:left="-709" w:right="-709"/>
        <w:rPr>
          <w:sz w:val="32"/>
          <w:szCs w:val="32"/>
        </w:rPr>
      </w:pPr>
      <w:r w:rsidRPr="002F16BB">
        <w:rPr>
          <w:sz w:val="32"/>
          <w:szCs w:val="32"/>
        </w:rPr>
        <w:sym w:font="Wingdings" w:char="F0E0"/>
      </w:r>
      <w:r w:rsidR="003B46F2">
        <w:rPr>
          <w:sz w:val="32"/>
          <w:szCs w:val="32"/>
        </w:rPr>
        <w:t>Eus veHazneç kabilelerini barıştırmış</w:t>
      </w:r>
    </w:p>
    <w:p w:rsidR="003B46F2" w:rsidRDefault="003B46F2" w:rsidP="007D14E6">
      <w:pPr>
        <w:ind w:left="-709" w:right="-709"/>
        <w:rPr>
          <w:sz w:val="32"/>
          <w:szCs w:val="32"/>
        </w:rPr>
      </w:pPr>
      <w:r w:rsidRPr="003B46F2">
        <w:rPr>
          <w:sz w:val="32"/>
          <w:szCs w:val="32"/>
        </w:rPr>
        <w:sym w:font="Wingdings" w:char="F0E0"/>
      </w:r>
      <w:r>
        <w:rPr>
          <w:sz w:val="32"/>
          <w:szCs w:val="32"/>
        </w:rPr>
        <w:t>Ensar ve muhaciri kardeş ilan etmiştir</w:t>
      </w:r>
    </w:p>
    <w:p w:rsidR="003B46F2" w:rsidRDefault="003B46F2" w:rsidP="007D14E6">
      <w:pPr>
        <w:ind w:left="-709" w:right="-709"/>
        <w:rPr>
          <w:sz w:val="32"/>
          <w:szCs w:val="32"/>
        </w:rPr>
      </w:pPr>
      <w:r w:rsidRPr="003B46F2">
        <w:rPr>
          <w:sz w:val="32"/>
          <w:szCs w:val="32"/>
        </w:rPr>
        <w:lastRenderedPageBreak/>
        <w:sym w:font="Wingdings" w:char="F0E0"/>
      </w:r>
      <w:r>
        <w:rPr>
          <w:sz w:val="32"/>
          <w:szCs w:val="32"/>
        </w:rPr>
        <w:t>Yahudilerle “</w:t>
      </w:r>
      <w:r w:rsidRPr="003B46F2">
        <w:rPr>
          <w:sz w:val="32"/>
          <w:szCs w:val="32"/>
          <w:highlight w:val="cyan"/>
        </w:rPr>
        <w:t>Medine Sözleşmesini</w:t>
      </w:r>
      <w:r>
        <w:rPr>
          <w:sz w:val="32"/>
          <w:szCs w:val="32"/>
        </w:rPr>
        <w:t xml:space="preserve">”imzaladı;bu sözleşmeye göre,kimse kimsenin dinine karışmayacak,bir taraf haksızlığa uğradığında haklı olankimsenin </w:t>
      </w:r>
    </w:p>
    <w:p w:rsidR="003B46F2" w:rsidRDefault="003B46F2" w:rsidP="007D14E6">
      <w:pPr>
        <w:pBdr>
          <w:bottom w:val="single" w:sz="6" w:space="1" w:color="auto"/>
        </w:pBdr>
        <w:ind w:left="-709" w:right="-709"/>
        <w:rPr>
          <w:sz w:val="32"/>
          <w:szCs w:val="32"/>
        </w:rPr>
      </w:pPr>
      <w:r>
        <w:rPr>
          <w:sz w:val="32"/>
          <w:szCs w:val="32"/>
        </w:rPr>
        <w:t>Yanında olunacak.Medineye bir saldırı olursa şehri birlikte savunacıklar.</w:t>
      </w:r>
    </w:p>
    <w:p w:rsidR="003B46F2" w:rsidRDefault="003B46F2" w:rsidP="007D14E6">
      <w:pPr>
        <w:ind w:left="-709" w:right="-709"/>
        <w:rPr>
          <w:sz w:val="32"/>
          <w:szCs w:val="32"/>
          <w:u w:val="double"/>
        </w:rPr>
      </w:pPr>
      <w:r w:rsidRPr="004822F6">
        <w:rPr>
          <w:sz w:val="32"/>
          <w:szCs w:val="32"/>
          <w:highlight w:val="cyan"/>
          <w:u w:val="double"/>
        </w:rPr>
        <w:t>BEDİR SAVAŞI(624)</w:t>
      </w:r>
    </w:p>
    <w:p w:rsidR="003B46F2" w:rsidRDefault="003B46F2" w:rsidP="007D14E6">
      <w:pP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Medineli Müslümanlarla Mekkeli müşrikler savaştı. Müslümanlar kazandı.</w:t>
      </w:r>
    </w:p>
    <w:p w:rsidR="003B46F2" w:rsidRDefault="003B46F2" w:rsidP="007D14E6">
      <w:pPr>
        <w:ind w:left="-709" w:right="-709"/>
        <w:rPr>
          <w:sz w:val="32"/>
          <w:szCs w:val="32"/>
          <w:u w:val="double"/>
        </w:rPr>
      </w:pPr>
    </w:p>
    <w:p w:rsidR="003B46F2" w:rsidRDefault="003B46F2" w:rsidP="007D14E6">
      <w:pPr>
        <w:ind w:left="-709" w:right="-709"/>
        <w:rPr>
          <w:sz w:val="32"/>
          <w:szCs w:val="32"/>
          <w:u w:val="double"/>
        </w:rPr>
      </w:pPr>
      <w:r w:rsidRPr="004822F6">
        <w:rPr>
          <w:sz w:val="32"/>
          <w:szCs w:val="32"/>
          <w:highlight w:val="cyan"/>
          <w:u w:val="double"/>
        </w:rPr>
        <w:t>UHUT SAVAŞI(625)</w:t>
      </w:r>
    </w:p>
    <w:p w:rsidR="003B46F2" w:rsidRDefault="003B46F2" w:rsidP="007D14E6">
      <w:pP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 </w:t>
      </w:r>
      <w:r w:rsidR="004822F6">
        <w:rPr>
          <w:sz w:val="32"/>
          <w:szCs w:val="32"/>
          <w:u w:val="double"/>
        </w:rPr>
        <w:t>Mekkeli müşrikler menineli Müslümanlardan Bedirin intikamini almak istediler.Uhuttaki okçular yerlerinden ayrılınca Mekkeli müşrikler kazandı.</w:t>
      </w: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  <w:r w:rsidRPr="004822F6">
        <w:rPr>
          <w:sz w:val="32"/>
          <w:szCs w:val="32"/>
          <w:highlight w:val="cyan"/>
          <w:u w:val="double"/>
        </w:rPr>
        <w:t>HENDEK SAVAŞI(627)</w:t>
      </w: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  Selman-ı Farisi’nin önerisi sayesinde savaşı Medineli Müslümanlar kazandı.</w:t>
      </w: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  <w:r w:rsidRPr="004822F6">
        <w:rPr>
          <w:sz w:val="32"/>
          <w:szCs w:val="32"/>
          <w:highlight w:val="magenta"/>
          <w:u w:val="double"/>
        </w:rPr>
        <w:t>NOT:Bu savaşla müşrikler , Müslümanların gücünü kabullendi.</w:t>
      </w: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</w:p>
    <w:p w:rsidR="004822F6" w:rsidRDefault="004822F6" w:rsidP="007D14E6">
      <w:pPr>
        <w:ind w:left="-709" w:right="-709"/>
        <w:rPr>
          <w:sz w:val="32"/>
          <w:szCs w:val="32"/>
          <w:u w:val="double"/>
        </w:rPr>
      </w:pPr>
      <w:r w:rsidRPr="004822F6">
        <w:rPr>
          <w:sz w:val="32"/>
          <w:szCs w:val="32"/>
          <w:highlight w:val="cyan"/>
          <w:u w:val="double"/>
        </w:rPr>
        <w:t>HUDEYBİYE  ANTLAŞMASI(628)</w:t>
      </w:r>
    </w:p>
    <w:p w:rsidR="0049749D" w:rsidRDefault="0049749D" w:rsidP="007D14E6">
      <w:pP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  Müslümanlarla müşrikler araşında gerçekleşti.</w:t>
      </w:r>
    </w:p>
    <w:p w:rsidR="0049749D" w:rsidRDefault="0049749D" w:rsidP="007D14E6">
      <w:pPr>
        <w:ind w:left="-709" w:right="-709"/>
        <w:rPr>
          <w:sz w:val="32"/>
          <w:szCs w:val="32"/>
          <w:u w:val="double"/>
        </w:rPr>
      </w:pPr>
      <w:r w:rsidRPr="0049749D">
        <w:rPr>
          <w:sz w:val="32"/>
          <w:szCs w:val="32"/>
          <w:highlight w:val="cyan"/>
          <w:u w:val="double"/>
        </w:rPr>
        <w:t>MEKKE’NİN FETHİ(630)</w:t>
      </w:r>
    </w:p>
    <w:p w:rsidR="0049749D" w:rsidRDefault="0049749D" w:rsidP="007D14E6">
      <w:pPr>
        <w:pBdr>
          <w:bottom w:val="single" w:sz="6" w:space="1" w:color="auto"/>
        </w:pBd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  Kan dökülmeden Mekke fethedildi.</w:t>
      </w:r>
    </w:p>
    <w:p w:rsidR="0049749D" w:rsidRDefault="0049749D" w:rsidP="007D14E6">
      <w:pPr>
        <w:ind w:left="-709" w:right="-709"/>
        <w:rPr>
          <w:sz w:val="32"/>
          <w:szCs w:val="32"/>
          <w:u w:val="double"/>
        </w:rPr>
      </w:pPr>
    </w:p>
    <w:p w:rsidR="0049749D" w:rsidRDefault="00BB3614" w:rsidP="007D14E6">
      <w:pPr>
        <w:ind w:left="-709" w:right="-709"/>
        <w:rPr>
          <w:sz w:val="32"/>
          <w:szCs w:val="32"/>
          <w:u w:val="double"/>
        </w:rPr>
      </w:pPr>
      <w:r w:rsidRPr="00BB3614">
        <w:rPr>
          <w:sz w:val="32"/>
          <w:szCs w:val="32"/>
          <w:u w:val="double"/>
        </w:rPr>
        <w:sym w:font="Wingdings" w:char="F0E0"/>
      </w:r>
      <w:r w:rsidR="0049749D">
        <w:rPr>
          <w:sz w:val="32"/>
          <w:szCs w:val="32"/>
          <w:u w:val="double"/>
        </w:rPr>
        <w:t xml:space="preserve">Hz.Muhammed(s.a.v) 8Haziran 632 yılında </w:t>
      </w:r>
      <w:r w:rsidR="0049749D">
        <w:rPr>
          <w:color w:val="00CCFF"/>
          <w:sz w:val="32"/>
          <w:szCs w:val="32"/>
          <w:u w:val="double"/>
        </w:rPr>
        <w:t xml:space="preserve">medinede </w:t>
      </w:r>
      <w:r>
        <w:rPr>
          <w:sz w:val="32"/>
          <w:szCs w:val="32"/>
          <w:u w:val="double"/>
        </w:rPr>
        <w:t>vefat etti.(63 yaşında)</w:t>
      </w:r>
    </w:p>
    <w:p w:rsidR="004822F6" w:rsidRDefault="000E3E27" w:rsidP="007D14E6">
      <w:pPr>
        <w:ind w:left="-709" w:right="-709"/>
        <w:rPr>
          <w:sz w:val="32"/>
          <w:szCs w:val="32"/>
          <w:u w:val="double"/>
        </w:rPr>
      </w:pPr>
      <w:r>
        <w:rPr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674370</wp:posOffset>
                </wp:positionV>
                <wp:extent cx="2438400" cy="247650"/>
                <wp:effectExtent l="9525" t="5080" r="952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14" w:rsidRPr="00BB3614" w:rsidRDefault="00BB36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KISSA  ÇEŞİTLERİ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4pt;margin-top:53.1pt;width:19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">
                <v:textbox>
                  <w:txbxContent>
                    <w:p w:rsidR="00BB3614" w:rsidRPr="00BB3614" w:rsidRDefault="00BB36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KISSA  ÇEŞİTLERİ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598170</wp:posOffset>
                </wp:positionV>
                <wp:extent cx="2590800" cy="400050"/>
                <wp:effectExtent l="9525" t="508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BB0F0" id="AutoShape 2" o:spid="_x0000_s1026" style="position:absolute;margin-left:97.15pt;margin-top:47.1pt;width:204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"/>
            </w:pict>
          </mc:Fallback>
        </mc:AlternateContent>
      </w:r>
      <w:r w:rsidR="00BB3614" w:rsidRPr="00BB3614">
        <w:rPr>
          <w:sz w:val="32"/>
          <w:szCs w:val="32"/>
          <w:highlight w:val="cyan"/>
          <w:u w:val="double"/>
        </w:rPr>
        <w:t>KISSA:</w:t>
      </w:r>
      <w:r w:rsidR="00BB3614">
        <w:rPr>
          <w:sz w:val="32"/>
          <w:szCs w:val="32"/>
          <w:u w:val="double"/>
        </w:rPr>
        <w:t xml:space="preserve"> Geçmişte yaşamış toplumların,bazı şahısların veya peygamberlerin hikayeleri.</w:t>
      </w:r>
    </w:p>
    <w:p w:rsidR="00BB3614" w:rsidRDefault="000E3E27" w:rsidP="007D14E6">
      <w:pPr>
        <w:ind w:left="-709" w:right="-709"/>
        <w:rPr>
          <w:sz w:val="32"/>
          <w:szCs w:val="32"/>
          <w:u w:val="double"/>
        </w:rPr>
      </w:pPr>
      <w:r>
        <w:rPr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939165</wp:posOffset>
                </wp:positionV>
                <wp:extent cx="447675" cy="47625"/>
                <wp:effectExtent l="9525" t="5080" r="9525" b="139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14" w:rsidRDefault="00BB36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8.15pt;margin-top:73.95pt;width:35.2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">
                <v:textbox>
                  <w:txbxContent>
                    <w:p w:rsidR="00BB3614" w:rsidRDefault="00BB3614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862965</wp:posOffset>
                </wp:positionV>
                <wp:extent cx="190500" cy="76200"/>
                <wp:effectExtent l="9525" t="5080" r="9525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14" w:rsidRPr="00BB3614" w:rsidRDefault="00BB3614" w:rsidP="00BB36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87.15pt;margin-top:67.95pt;width:1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">
                <v:textbox>
                  <w:txbxContent>
                    <w:p w:rsidR="00BB3614" w:rsidRPr="00BB3614" w:rsidRDefault="00BB3614" w:rsidP="00BB3614"/>
                  </w:txbxContent>
                </v:textbox>
              </v:shape>
            </w:pict>
          </mc:Fallback>
        </mc:AlternateContent>
      </w:r>
      <w:r w:rsidR="00BB3614">
        <w:rPr>
          <w:sz w:val="32"/>
          <w:szCs w:val="32"/>
          <w:u w:val="double"/>
        </w:rPr>
        <w:t xml:space="preserve">                 </w:t>
      </w:r>
    </w:p>
    <w:p w:rsidR="00BB3614" w:rsidRDefault="00BB3614" w:rsidP="007D14E6">
      <w:pPr>
        <w:ind w:left="-709" w:right="-709"/>
        <w:rPr>
          <w:sz w:val="32"/>
          <w:szCs w:val="32"/>
          <w:u w:val="double"/>
        </w:rPr>
      </w:pPr>
    </w:p>
    <w:p w:rsidR="00BB3614" w:rsidRDefault="00BB3614" w:rsidP="00BB3614">
      <w:pPr>
        <w:ind w:left="-709" w:right="-709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 xml:space="preserve">         Peygamber Kıssaları             Toplum kıssaları      Peygamber olmayanların              Kıssaları</w:t>
      </w:r>
    </w:p>
    <w:p w:rsidR="000E3E27" w:rsidRDefault="000E3E27" w:rsidP="00BB3614">
      <w:pPr>
        <w:ind w:left="-709" w:right="-709"/>
        <w:rPr>
          <w:sz w:val="32"/>
          <w:szCs w:val="32"/>
          <w:u w:val="double"/>
        </w:rPr>
      </w:pPr>
    </w:p>
    <w:p w:rsidR="000E3E27" w:rsidRDefault="000E3E27" w:rsidP="00BB3614">
      <w:pPr>
        <w:ind w:left="-709" w:right="-709"/>
        <w:rPr>
          <w:sz w:val="32"/>
          <w:szCs w:val="32"/>
          <w:u w:val="double"/>
        </w:rPr>
      </w:pPr>
    </w:p>
    <w:p w:rsidR="000E3E27" w:rsidRPr="002F16BB" w:rsidRDefault="000726B6" w:rsidP="000726B6">
      <w:pPr>
        <w:ind w:left="-709" w:right="-709"/>
        <w:rPr>
          <w:sz w:val="32"/>
          <w:szCs w:val="32"/>
          <w:u w:val="double"/>
        </w:rPr>
      </w:pPr>
      <w:r w:rsidRPr="000726B6">
        <w:t>derskitabicevaplarim.com</w:t>
      </w:r>
    </w:p>
    <w:sectPr w:rsidR="000E3E27" w:rsidRPr="002F16BB" w:rsidSect="007D1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739" w:rsidRDefault="009E2739" w:rsidP="007D14E6">
      <w:pPr>
        <w:spacing w:after="0" w:line="240" w:lineRule="auto"/>
      </w:pPr>
      <w:r>
        <w:separator/>
      </w:r>
    </w:p>
  </w:endnote>
  <w:endnote w:type="continuationSeparator" w:id="0">
    <w:p w:rsidR="009E2739" w:rsidRDefault="009E2739" w:rsidP="007D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AltBilgi"/>
    </w:pPr>
  </w:p>
  <w:p w:rsidR="00370744" w:rsidRDefault="003707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739" w:rsidRDefault="009E2739" w:rsidP="007D14E6">
      <w:pPr>
        <w:spacing w:after="0" w:line="240" w:lineRule="auto"/>
      </w:pPr>
      <w:r>
        <w:separator/>
      </w:r>
    </w:p>
  </w:footnote>
  <w:footnote w:type="continuationSeparator" w:id="0">
    <w:p w:rsidR="009E2739" w:rsidRDefault="009E2739" w:rsidP="007D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744" w:rsidRDefault="003707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E6"/>
    <w:rsid w:val="00052911"/>
    <w:rsid w:val="000726B6"/>
    <w:rsid w:val="000E3E27"/>
    <w:rsid w:val="002F16BB"/>
    <w:rsid w:val="00370744"/>
    <w:rsid w:val="003B46F2"/>
    <w:rsid w:val="004822F6"/>
    <w:rsid w:val="0049749D"/>
    <w:rsid w:val="005F181D"/>
    <w:rsid w:val="006D2B1D"/>
    <w:rsid w:val="00754F3F"/>
    <w:rsid w:val="007D14E6"/>
    <w:rsid w:val="008446A1"/>
    <w:rsid w:val="008B4507"/>
    <w:rsid w:val="008F55D4"/>
    <w:rsid w:val="009E2739"/>
    <w:rsid w:val="00A3510B"/>
    <w:rsid w:val="00AB08C8"/>
    <w:rsid w:val="00B95208"/>
    <w:rsid w:val="00BB3614"/>
    <w:rsid w:val="00E90085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3959"/>
  <w15:docId w15:val="{8C197DCC-B19E-418E-AFED-6F966C0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D14E6"/>
  </w:style>
  <w:style w:type="paragraph" w:styleId="AltBilgi">
    <w:name w:val="footer"/>
    <w:basedOn w:val="Normal"/>
    <w:link w:val="AltBilgiChar"/>
    <w:uiPriority w:val="99"/>
    <w:semiHidden/>
    <w:unhideWhenUsed/>
    <w:rsid w:val="007D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14E6"/>
  </w:style>
  <w:style w:type="character" w:styleId="Kpr">
    <w:name w:val="Hyperlink"/>
    <w:basedOn w:val="VarsaylanParagrafYazTipi"/>
    <w:uiPriority w:val="99"/>
    <w:unhideWhenUsed/>
    <w:rsid w:val="000E3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BİLİREGTM</dc:creator>
  <cp:keywords/>
  <dc:description/>
  <cp:lastModifiedBy>mehmet tamer</cp:lastModifiedBy>
  <cp:revision>4</cp:revision>
  <cp:lastPrinted>2017-03-27T19:25:00Z</cp:lastPrinted>
  <dcterms:created xsi:type="dcterms:W3CDTF">2017-03-27T19:32:00Z</dcterms:created>
  <dcterms:modified xsi:type="dcterms:W3CDTF">2023-02-02T13:20:00Z</dcterms:modified>
  <cp:category/>
</cp:coreProperties>
</file>